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E4E" w:rsidRDefault="003F3E4E" w:rsidP="00315818">
      <w:pPr>
        <w:rPr>
          <w:rFonts w:ascii="Arial" w:hAnsi="Arial" w:cs="Arial"/>
        </w:rPr>
      </w:pPr>
    </w:p>
    <w:p w:rsidR="003F3E4E" w:rsidRPr="003F3E4E" w:rsidRDefault="003F3E4E" w:rsidP="003F3E4E">
      <w:pPr>
        <w:spacing w:line="360" w:lineRule="auto"/>
        <w:jc w:val="center"/>
        <w:rPr>
          <w:rFonts w:ascii="Arial" w:hAnsi="Arial" w:cs="Arial"/>
          <w:b/>
          <w:u w:val="single"/>
        </w:rPr>
      </w:pPr>
      <w:r w:rsidRPr="003F3E4E">
        <w:rPr>
          <w:rFonts w:ascii="Arial" w:hAnsi="Arial" w:cs="Arial"/>
          <w:b/>
          <w:u w:val="single"/>
        </w:rPr>
        <w:t>Westchester Building Futures – Steering Committee Meeting</w:t>
      </w:r>
    </w:p>
    <w:p w:rsidR="003F3E4E" w:rsidRPr="003F3E4E" w:rsidRDefault="003F3E4E" w:rsidP="003F3E4E">
      <w:pPr>
        <w:spacing w:line="360" w:lineRule="auto"/>
        <w:jc w:val="center"/>
        <w:rPr>
          <w:rFonts w:ascii="Arial" w:hAnsi="Arial" w:cs="Arial"/>
          <w:b/>
          <w:u w:val="single"/>
        </w:rPr>
      </w:pPr>
      <w:r w:rsidRPr="003F3E4E">
        <w:rPr>
          <w:rFonts w:ascii="Arial" w:hAnsi="Arial" w:cs="Arial"/>
          <w:b/>
          <w:u w:val="single"/>
        </w:rPr>
        <w:t>Agenda December 4, 2013</w:t>
      </w:r>
    </w:p>
    <w:p w:rsidR="003C7635" w:rsidRDefault="003C7635" w:rsidP="002314DE">
      <w:pPr>
        <w:tabs>
          <w:tab w:val="left" w:pos="1170"/>
        </w:tabs>
        <w:rPr>
          <w:rFonts w:ascii="Arial" w:hAnsi="Arial" w:cs="Arial"/>
        </w:rPr>
      </w:pPr>
    </w:p>
    <w:p w:rsidR="003F3E4E" w:rsidRDefault="003F3E4E" w:rsidP="003F3E4E">
      <w:pPr>
        <w:pStyle w:val="ListParagraph"/>
        <w:numPr>
          <w:ilvl w:val="0"/>
          <w:numId w:val="6"/>
        </w:numPr>
        <w:tabs>
          <w:tab w:val="left" w:pos="1170"/>
        </w:tabs>
        <w:rPr>
          <w:rFonts w:ascii="Arial" w:hAnsi="Arial" w:cs="Arial"/>
        </w:rPr>
      </w:pPr>
      <w:r>
        <w:rPr>
          <w:rFonts w:ascii="Arial" w:hAnsi="Arial" w:cs="Arial"/>
        </w:rPr>
        <w:t>Welcome and Introductions</w:t>
      </w:r>
    </w:p>
    <w:p w:rsidR="003F3E4E" w:rsidRDefault="00F70193" w:rsidP="003F3E4E">
      <w:pPr>
        <w:pStyle w:val="ListParagraph"/>
        <w:tabs>
          <w:tab w:val="left" w:pos="1170"/>
        </w:tabs>
        <w:rPr>
          <w:rFonts w:ascii="Arial" w:hAnsi="Arial" w:cs="Arial"/>
        </w:rPr>
      </w:pPr>
      <w:r>
        <w:rPr>
          <w:rFonts w:ascii="Arial" w:hAnsi="Arial" w:cs="Arial"/>
        </w:rPr>
        <w:br/>
      </w:r>
    </w:p>
    <w:p w:rsidR="003F3E4E" w:rsidRDefault="003F3E4E" w:rsidP="003F3E4E">
      <w:pPr>
        <w:pStyle w:val="ListParagraph"/>
        <w:numPr>
          <w:ilvl w:val="0"/>
          <w:numId w:val="6"/>
        </w:numPr>
        <w:tabs>
          <w:tab w:val="left" w:pos="1170"/>
        </w:tabs>
        <w:rPr>
          <w:rFonts w:ascii="Arial" w:hAnsi="Arial" w:cs="Arial"/>
        </w:rPr>
      </w:pPr>
      <w:r>
        <w:rPr>
          <w:rFonts w:ascii="Arial" w:hAnsi="Arial" w:cs="Arial"/>
        </w:rPr>
        <w:t>ACF YARH Meeting in Washington  D.C. on 11/12/13 and 11/13/13 - Commissioner McGuire</w:t>
      </w:r>
    </w:p>
    <w:p w:rsidR="003F3E4E" w:rsidRPr="003F3E4E" w:rsidRDefault="00F70193" w:rsidP="003F3E4E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br/>
      </w:r>
    </w:p>
    <w:p w:rsidR="003F3E4E" w:rsidRDefault="003F3E4E" w:rsidP="003F3E4E">
      <w:pPr>
        <w:pStyle w:val="ListParagraph"/>
        <w:numPr>
          <w:ilvl w:val="0"/>
          <w:numId w:val="6"/>
        </w:numPr>
        <w:tabs>
          <w:tab w:val="left" w:pos="1170"/>
        </w:tabs>
        <w:rPr>
          <w:rFonts w:ascii="Arial" w:hAnsi="Arial" w:cs="Arial"/>
        </w:rPr>
      </w:pPr>
      <w:r>
        <w:rPr>
          <w:rFonts w:ascii="Arial" w:hAnsi="Arial" w:cs="Arial"/>
        </w:rPr>
        <w:t>Reporting by Sub Groups</w:t>
      </w:r>
    </w:p>
    <w:p w:rsidR="003F3E4E" w:rsidRPr="003F3E4E" w:rsidRDefault="003F3E4E" w:rsidP="003F3E4E">
      <w:pPr>
        <w:pStyle w:val="ListParagraph"/>
        <w:rPr>
          <w:rFonts w:ascii="Arial" w:hAnsi="Arial" w:cs="Arial"/>
        </w:rPr>
      </w:pPr>
    </w:p>
    <w:p w:rsidR="003F3E4E" w:rsidRDefault="003F3E4E" w:rsidP="003F3E4E">
      <w:pPr>
        <w:pStyle w:val="ListParagraph"/>
        <w:numPr>
          <w:ilvl w:val="1"/>
          <w:numId w:val="6"/>
        </w:numPr>
        <w:tabs>
          <w:tab w:val="left" w:pos="1170"/>
        </w:tabs>
        <w:rPr>
          <w:rFonts w:ascii="Arial" w:hAnsi="Arial" w:cs="Arial"/>
        </w:rPr>
      </w:pPr>
      <w:r>
        <w:rPr>
          <w:rFonts w:ascii="Arial" w:hAnsi="Arial" w:cs="Arial"/>
        </w:rPr>
        <w:t>Data and Evaluation – Janna Heyman</w:t>
      </w:r>
      <w:r w:rsidR="00F70193">
        <w:rPr>
          <w:rFonts w:ascii="Arial" w:hAnsi="Arial" w:cs="Arial"/>
        </w:rPr>
        <w:br/>
      </w:r>
    </w:p>
    <w:p w:rsidR="003F3E4E" w:rsidRDefault="003F3E4E" w:rsidP="003F3E4E">
      <w:pPr>
        <w:pStyle w:val="ListParagraph"/>
        <w:numPr>
          <w:ilvl w:val="1"/>
          <w:numId w:val="6"/>
        </w:numPr>
        <w:tabs>
          <w:tab w:val="left" w:pos="1170"/>
        </w:tabs>
        <w:rPr>
          <w:rFonts w:ascii="Arial" w:hAnsi="Arial" w:cs="Arial"/>
        </w:rPr>
      </w:pPr>
      <w:r>
        <w:rPr>
          <w:rFonts w:ascii="Arial" w:hAnsi="Arial" w:cs="Arial"/>
        </w:rPr>
        <w:t>Youth Leadership – Carol Hardesty</w:t>
      </w:r>
      <w:r w:rsidR="00F70193">
        <w:rPr>
          <w:rFonts w:ascii="Arial" w:hAnsi="Arial" w:cs="Arial"/>
        </w:rPr>
        <w:br/>
      </w:r>
    </w:p>
    <w:p w:rsidR="003F3E4E" w:rsidRDefault="003F3E4E" w:rsidP="003F3E4E">
      <w:pPr>
        <w:pStyle w:val="ListParagraph"/>
        <w:numPr>
          <w:ilvl w:val="1"/>
          <w:numId w:val="6"/>
        </w:numPr>
        <w:tabs>
          <w:tab w:val="left" w:pos="1170"/>
        </w:tabs>
        <w:rPr>
          <w:rFonts w:ascii="Arial" w:hAnsi="Arial" w:cs="Arial"/>
        </w:rPr>
      </w:pPr>
      <w:r>
        <w:rPr>
          <w:rFonts w:ascii="Arial" w:hAnsi="Arial" w:cs="Arial"/>
        </w:rPr>
        <w:t>Programs, Innovations and Services – Diane Stern</w:t>
      </w:r>
      <w:r w:rsidR="00F70193">
        <w:rPr>
          <w:rFonts w:ascii="Arial" w:hAnsi="Arial" w:cs="Arial"/>
        </w:rPr>
        <w:br/>
      </w:r>
    </w:p>
    <w:p w:rsidR="003F3E4E" w:rsidRDefault="003F3E4E" w:rsidP="003F3E4E">
      <w:pPr>
        <w:pStyle w:val="ListParagraph"/>
        <w:numPr>
          <w:ilvl w:val="1"/>
          <w:numId w:val="6"/>
        </w:numPr>
        <w:tabs>
          <w:tab w:val="left" w:pos="1170"/>
        </w:tabs>
        <w:rPr>
          <w:rFonts w:ascii="Arial" w:hAnsi="Arial" w:cs="Arial"/>
        </w:rPr>
      </w:pPr>
      <w:r>
        <w:rPr>
          <w:rFonts w:ascii="Arial" w:hAnsi="Arial" w:cs="Arial"/>
        </w:rPr>
        <w:t>Workforce Development– Andy Bell/Michael Orth</w:t>
      </w:r>
      <w:r w:rsidR="00F70193">
        <w:rPr>
          <w:rFonts w:ascii="Arial" w:hAnsi="Arial" w:cs="Arial"/>
        </w:rPr>
        <w:br/>
      </w:r>
      <w:r w:rsidR="00F70193">
        <w:rPr>
          <w:rFonts w:ascii="Arial" w:hAnsi="Arial" w:cs="Arial"/>
        </w:rPr>
        <w:br/>
      </w:r>
    </w:p>
    <w:p w:rsidR="00387A9B" w:rsidRDefault="00387A9B" w:rsidP="00387A9B">
      <w:pPr>
        <w:pStyle w:val="ListParagraph"/>
        <w:numPr>
          <w:ilvl w:val="0"/>
          <w:numId w:val="6"/>
        </w:numPr>
        <w:tabs>
          <w:tab w:val="left" w:pos="1170"/>
        </w:tabs>
        <w:rPr>
          <w:rFonts w:ascii="Arial" w:hAnsi="Arial" w:cs="Arial"/>
        </w:rPr>
      </w:pPr>
      <w:r>
        <w:rPr>
          <w:rFonts w:ascii="Arial" w:hAnsi="Arial" w:cs="Arial"/>
        </w:rPr>
        <w:t>WBF Phased Planning Timeline – review and status – Karl Bertrand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</w:p>
    <w:p w:rsidR="00F70193" w:rsidRDefault="00F70193" w:rsidP="00F70193">
      <w:pPr>
        <w:pStyle w:val="ListParagraph"/>
        <w:numPr>
          <w:ilvl w:val="0"/>
          <w:numId w:val="6"/>
        </w:numPr>
        <w:tabs>
          <w:tab w:val="left" w:pos="1170"/>
        </w:tabs>
        <w:rPr>
          <w:rFonts w:ascii="Arial" w:hAnsi="Arial" w:cs="Arial"/>
        </w:rPr>
      </w:pPr>
      <w:r>
        <w:rPr>
          <w:rFonts w:ascii="Arial" w:hAnsi="Arial" w:cs="Arial"/>
        </w:rPr>
        <w:t>Announcements</w:t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</w:p>
    <w:p w:rsidR="00F70193" w:rsidRDefault="00F70193" w:rsidP="00F70193">
      <w:pPr>
        <w:pStyle w:val="ListParagraph"/>
        <w:numPr>
          <w:ilvl w:val="0"/>
          <w:numId w:val="6"/>
        </w:numPr>
        <w:tabs>
          <w:tab w:val="left" w:pos="1170"/>
        </w:tabs>
        <w:rPr>
          <w:rFonts w:ascii="Arial" w:hAnsi="Arial" w:cs="Arial"/>
        </w:rPr>
      </w:pPr>
      <w:r>
        <w:rPr>
          <w:rFonts w:ascii="Arial" w:hAnsi="Arial" w:cs="Arial"/>
        </w:rPr>
        <w:t>Next Steps</w:t>
      </w:r>
    </w:p>
    <w:p w:rsidR="00F70193" w:rsidRPr="00F70193" w:rsidRDefault="00F70193" w:rsidP="00F70193">
      <w:pPr>
        <w:tabs>
          <w:tab w:val="left" w:pos="1170"/>
        </w:tabs>
        <w:rPr>
          <w:rFonts w:ascii="Arial" w:hAnsi="Arial" w:cs="Arial"/>
        </w:rPr>
      </w:pPr>
    </w:p>
    <w:sectPr w:rsidR="00F70193" w:rsidRPr="00F70193" w:rsidSect="00015ABA">
      <w:headerReference w:type="first" r:id="rId8"/>
      <w:footerReference w:type="first" r:id="rId9"/>
      <w:pgSz w:w="12240" w:h="15840" w:code="1"/>
      <w:pgMar w:top="720" w:right="1152" w:bottom="360" w:left="907" w:header="720" w:footer="720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3ACA" w:rsidRDefault="00333ACA">
      <w:r>
        <w:separator/>
      </w:r>
    </w:p>
  </w:endnote>
  <w:endnote w:type="continuationSeparator" w:id="0">
    <w:p w:rsidR="00333ACA" w:rsidRDefault="00333A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3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18B" w:rsidRDefault="00B035A7" w:rsidP="006013B0">
    <w:pPr>
      <w:pStyle w:val="MessageHeader"/>
      <w:spacing w:after="0" w:line="440" w:lineRule="exact"/>
      <w:ind w:right="-648"/>
      <w:rPr>
        <w:rFonts w:ascii="Palatino Linotype" w:hAnsi="Palatino Linotype"/>
        <w:b/>
        <w:bCs/>
        <w:noProof/>
        <w:color w:val="00595B"/>
        <w:sz w:val="16"/>
      </w:rPr>
    </w:pPr>
    <w:r>
      <w:rPr>
        <w:rFonts w:ascii="Century Schoolbook" w:hAnsi="Century Schoolbook"/>
        <w:b/>
        <w:bCs/>
        <w:noProof/>
        <w:color w:val="00595B"/>
        <w:sz w:val="16"/>
      </w:rPr>
      <w:t xml:space="preserve"> </w:t>
    </w:r>
    <w:r w:rsidR="007A00CC">
      <w:rPr>
        <w:rFonts w:ascii="Palatino Linotype" w:hAnsi="Palatino Linotype"/>
        <w:b/>
        <w:bCs/>
        <w:noProof/>
        <w:color w:val="00595B"/>
        <w:sz w:val="16"/>
      </w:rPr>
      <w:t xml:space="preserve"> </w:t>
    </w:r>
  </w:p>
  <w:p w:rsidR="007A00CC" w:rsidRDefault="0055718B" w:rsidP="006013B0">
    <w:pPr>
      <w:pStyle w:val="MessageHeader"/>
      <w:spacing w:after="0" w:line="440" w:lineRule="exact"/>
      <w:ind w:right="-648"/>
      <w:rPr>
        <w:rFonts w:ascii="Century Schoolbook" w:hAnsi="Century Schoolbook"/>
        <w:b/>
        <w:bCs/>
        <w:noProof/>
        <w:color w:val="00595B"/>
        <w:sz w:val="16"/>
      </w:rPr>
    </w:pPr>
    <w:r>
      <w:rPr>
        <w:rFonts w:ascii="Century Schoolbook" w:hAnsi="Century Schoolbook"/>
        <w:b/>
        <w:bCs/>
        <w:noProof/>
        <w:color w:val="00595B"/>
        <w:sz w:val="16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5853430</wp:posOffset>
          </wp:positionH>
          <wp:positionV relativeFrom="paragraph">
            <wp:posOffset>187960</wp:posOffset>
          </wp:positionV>
          <wp:extent cx="1038225" cy="571500"/>
          <wp:effectExtent l="19050" t="0" r="952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571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A00CC">
      <w:rPr>
        <w:rFonts w:ascii="Century Schoolbook" w:hAnsi="Century Schoolbook"/>
        <w:b/>
        <w:bCs/>
        <w:noProof/>
        <w:color w:val="00595B"/>
        <w:sz w:val="16"/>
      </w:rPr>
      <w:t xml:space="preserve">112 East Post Road </w:t>
    </w:r>
    <w:r w:rsidR="00B035A7">
      <w:rPr>
        <w:rFonts w:ascii="Century Schoolbook" w:hAnsi="Century Schoolbook"/>
        <w:b/>
        <w:bCs/>
        <w:noProof/>
        <w:color w:val="00595B"/>
        <w:sz w:val="16"/>
      </w:rPr>
      <w:t xml:space="preserve">  </w:t>
    </w:r>
    <w:r w:rsidR="007A00CC">
      <w:rPr>
        <w:rFonts w:ascii="Palatino Linotype" w:hAnsi="Palatino Linotype"/>
        <w:b/>
        <w:bCs/>
        <w:noProof/>
        <w:color w:val="00595B"/>
        <w:sz w:val="16"/>
      </w:rPr>
      <w:t xml:space="preserve">• </w:t>
    </w:r>
    <w:r w:rsidR="00B035A7">
      <w:rPr>
        <w:rFonts w:ascii="Palatino Linotype" w:hAnsi="Palatino Linotype"/>
        <w:b/>
        <w:bCs/>
        <w:noProof/>
        <w:color w:val="00595B"/>
        <w:sz w:val="16"/>
      </w:rPr>
      <w:t xml:space="preserve"> </w:t>
    </w:r>
    <w:r w:rsidR="007A00CC">
      <w:rPr>
        <w:rFonts w:ascii="Palatino Linotype" w:hAnsi="Palatino Linotype"/>
        <w:b/>
        <w:bCs/>
        <w:noProof/>
        <w:color w:val="00595B"/>
        <w:sz w:val="16"/>
      </w:rPr>
      <w:t xml:space="preserve"> </w:t>
    </w:r>
    <w:r w:rsidR="007A00CC">
      <w:rPr>
        <w:rFonts w:ascii="Century Schoolbook" w:hAnsi="Century Schoolbook"/>
        <w:b/>
        <w:bCs/>
        <w:noProof/>
        <w:color w:val="00595B"/>
        <w:sz w:val="16"/>
      </w:rPr>
      <w:t xml:space="preserve">White Plains, NY  10601 </w:t>
    </w:r>
    <w:r w:rsidR="00B035A7">
      <w:rPr>
        <w:rFonts w:ascii="Century Schoolbook" w:hAnsi="Century Schoolbook"/>
        <w:b/>
        <w:bCs/>
        <w:noProof/>
        <w:color w:val="00595B"/>
        <w:sz w:val="16"/>
      </w:rPr>
      <w:t xml:space="preserve"> </w:t>
    </w:r>
    <w:r w:rsidR="007A00CC">
      <w:rPr>
        <w:rFonts w:ascii="Palatino Linotype" w:hAnsi="Palatino Linotype"/>
        <w:b/>
        <w:bCs/>
        <w:noProof/>
        <w:color w:val="00595B"/>
        <w:sz w:val="16"/>
      </w:rPr>
      <w:t xml:space="preserve">• </w:t>
    </w:r>
    <w:r w:rsidR="00B035A7">
      <w:rPr>
        <w:rFonts w:ascii="Palatino Linotype" w:hAnsi="Palatino Linotype"/>
        <w:b/>
        <w:bCs/>
        <w:noProof/>
        <w:color w:val="00595B"/>
        <w:sz w:val="16"/>
      </w:rPr>
      <w:t xml:space="preserve"> </w:t>
    </w:r>
    <w:r w:rsidR="007A00CC">
      <w:rPr>
        <w:rFonts w:ascii="Palatino Linotype" w:hAnsi="Palatino Linotype"/>
        <w:b/>
        <w:bCs/>
        <w:noProof/>
        <w:color w:val="00595B"/>
        <w:sz w:val="16"/>
      </w:rPr>
      <w:t>Telephone:  (914) 995-5000</w:t>
    </w:r>
  </w:p>
  <w:p w:rsidR="007A00CC" w:rsidRPr="00074BAC" w:rsidRDefault="007A00CC" w:rsidP="00074BA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3ACA" w:rsidRDefault="00333ACA">
      <w:r>
        <w:separator/>
      </w:r>
    </w:p>
  </w:footnote>
  <w:footnote w:type="continuationSeparator" w:id="0">
    <w:p w:rsidR="00333ACA" w:rsidRDefault="00333AC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00CC" w:rsidRDefault="00DE4113">
    <w:pPr>
      <w:pStyle w:val="Header"/>
    </w:pPr>
    <w:r>
      <w:rPr>
        <w:noProof/>
      </w:rPr>
      <w:drawing>
        <wp:inline distT="0" distB="0" distL="0" distR="0">
          <wp:extent cx="1752600" cy="895350"/>
          <wp:effectExtent l="19050" t="0" r="0" b="0"/>
          <wp:docPr id="1" name="Picture 1" descr="County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unty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895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7A00CC" w:rsidRDefault="007A00CC" w:rsidP="003C7635">
    <w:pPr>
      <w:pStyle w:val="MessageHeader"/>
      <w:spacing w:after="0" w:line="180" w:lineRule="exact"/>
      <w:ind w:left="0" w:right="-648" w:firstLine="0"/>
      <w:outlineLvl w:val="0"/>
      <w:rPr>
        <w:rFonts w:ascii="Century Schoolbook" w:hAnsi="Century Schoolbook"/>
        <w:b/>
        <w:bCs/>
        <w:noProof/>
        <w:color w:val="00595B"/>
        <w:sz w:val="16"/>
      </w:rPr>
    </w:pPr>
    <w:r>
      <w:rPr>
        <w:rFonts w:ascii="Century Schoolbook" w:hAnsi="Century Schoolbook"/>
        <w:b/>
        <w:bCs/>
        <w:noProof/>
        <w:color w:val="00595B"/>
        <w:sz w:val="16"/>
      </w:rPr>
      <w:t>Robert P.</w:t>
    </w:r>
    <w:r w:rsidR="00BB0AEF">
      <w:rPr>
        <w:rFonts w:ascii="Century Schoolbook" w:hAnsi="Century Schoolbook"/>
        <w:b/>
        <w:bCs/>
        <w:noProof/>
        <w:color w:val="00595B"/>
        <w:sz w:val="16"/>
      </w:rPr>
      <w:t xml:space="preserve"> </w:t>
    </w:r>
    <w:r>
      <w:rPr>
        <w:rFonts w:ascii="Century Schoolbook" w:hAnsi="Century Schoolbook"/>
        <w:b/>
        <w:bCs/>
        <w:noProof/>
        <w:color w:val="00595B"/>
        <w:sz w:val="16"/>
      </w:rPr>
      <w:t xml:space="preserve"> Astorino</w:t>
    </w:r>
  </w:p>
  <w:p w:rsidR="007A00CC" w:rsidRDefault="007A00CC" w:rsidP="003C7635">
    <w:pPr>
      <w:pStyle w:val="MessageHeader"/>
      <w:spacing w:after="0" w:line="180" w:lineRule="exact"/>
      <w:ind w:left="0" w:right="-648" w:firstLine="0"/>
      <w:outlineLvl w:val="0"/>
      <w:rPr>
        <w:rFonts w:ascii="Century Schoolbook" w:hAnsi="Century Schoolbook"/>
        <w:b/>
        <w:bCs/>
        <w:noProof/>
        <w:color w:val="00595B"/>
        <w:sz w:val="16"/>
      </w:rPr>
    </w:pPr>
    <w:smartTag w:uri="urn:schemas-microsoft-com:office:smarttags" w:element="place">
      <w:smartTag w:uri="urn:schemas-microsoft-com:office:smarttags" w:element="PlaceType">
        <w:r>
          <w:rPr>
            <w:rFonts w:ascii="Century Schoolbook" w:hAnsi="Century Schoolbook"/>
            <w:b/>
            <w:bCs/>
            <w:noProof/>
            <w:color w:val="00595B"/>
            <w:sz w:val="16"/>
          </w:rPr>
          <w:t>County</w:t>
        </w:r>
      </w:smartTag>
      <w:r>
        <w:rPr>
          <w:rFonts w:ascii="Century Schoolbook" w:hAnsi="Century Schoolbook"/>
          <w:b/>
          <w:bCs/>
          <w:noProof/>
          <w:color w:val="00595B"/>
          <w:sz w:val="16"/>
        </w:rPr>
        <w:t xml:space="preserve"> </w:t>
      </w:r>
      <w:smartTag w:uri="urn:schemas-microsoft-com:office:smarttags" w:element="PlaceName">
        <w:r>
          <w:rPr>
            <w:rFonts w:ascii="Century Schoolbook" w:hAnsi="Century Schoolbook"/>
            <w:b/>
            <w:bCs/>
            <w:noProof/>
            <w:color w:val="00595B"/>
            <w:sz w:val="16"/>
          </w:rPr>
          <w:t>Executive</w:t>
        </w:r>
      </w:smartTag>
    </w:smartTag>
  </w:p>
  <w:p w:rsidR="007A00CC" w:rsidRDefault="007A00CC" w:rsidP="003C7635">
    <w:pPr>
      <w:pStyle w:val="MessageHeader"/>
      <w:spacing w:after="0" w:line="440" w:lineRule="exact"/>
      <w:ind w:left="0" w:right="-648" w:hanging="590"/>
      <w:rPr>
        <w:rFonts w:ascii="Century Schoolbook" w:hAnsi="Century Schoolbook"/>
        <w:b/>
        <w:bCs/>
        <w:noProof/>
        <w:color w:val="00595B"/>
        <w:sz w:val="16"/>
      </w:rPr>
    </w:pPr>
    <w:r>
      <w:rPr>
        <w:rFonts w:ascii="Century Schoolbook" w:hAnsi="Century Schoolbook"/>
        <w:b/>
        <w:bCs/>
        <w:noProof/>
        <w:color w:val="00595B"/>
        <w:sz w:val="16"/>
      </w:rPr>
      <w:t xml:space="preserve">              Department  of </w:t>
    </w:r>
    <w:r w:rsidR="00BB0AEF">
      <w:rPr>
        <w:rFonts w:ascii="Century Schoolbook" w:hAnsi="Century Schoolbook"/>
        <w:b/>
        <w:bCs/>
        <w:noProof/>
        <w:color w:val="00595B"/>
        <w:sz w:val="16"/>
      </w:rPr>
      <w:t xml:space="preserve"> </w:t>
    </w:r>
    <w:r>
      <w:rPr>
        <w:rFonts w:ascii="Century Schoolbook" w:hAnsi="Century Schoolbook"/>
        <w:b/>
        <w:bCs/>
        <w:noProof/>
        <w:color w:val="00595B"/>
        <w:sz w:val="16"/>
      </w:rPr>
      <w:t>Social Services</w:t>
    </w:r>
  </w:p>
  <w:p w:rsidR="007A00CC" w:rsidRDefault="001D50F2" w:rsidP="003C7635">
    <w:pPr>
      <w:pStyle w:val="MessageHeader"/>
      <w:spacing w:after="0" w:line="280" w:lineRule="exact"/>
      <w:ind w:left="0" w:right="-648" w:firstLine="0"/>
      <w:outlineLvl w:val="0"/>
      <w:rPr>
        <w:rFonts w:ascii="Century Schoolbook" w:hAnsi="Century Schoolbook"/>
        <w:b/>
        <w:bCs/>
        <w:noProof/>
        <w:color w:val="00595B"/>
        <w:sz w:val="16"/>
      </w:rPr>
    </w:pPr>
    <w:r>
      <w:rPr>
        <w:rFonts w:ascii="Century Schoolbook" w:hAnsi="Century Schoolbook"/>
        <w:b/>
        <w:bCs/>
        <w:noProof/>
        <w:color w:val="00595B"/>
        <w:sz w:val="16"/>
      </w:rPr>
      <w:t>Kevin M.</w:t>
    </w:r>
    <w:r w:rsidR="00BB0AEF">
      <w:rPr>
        <w:rFonts w:ascii="Century Schoolbook" w:hAnsi="Century Schoolbook"/>
        <w:b/>
        <w:bCs/>
        <w:noProof/>
        <w:color w:val="00595B"/>
        <w:sz w:val="16"/>
      </w:rPr>
      <w:t xml:space="preserve"> </w:t>
    </w:r>
    <w:r>
      <w:rPr>
        <w:rFonts w:ascii="Century Schoolbook" w:hAnsi="Century Schoolbook"/>
        <w:b/>
        <w:bCs/>
        <w:noProof/>
        <w:color w:val="00595B"/>
        <w:sz w:val="16"/>
      </w:rPr>
      <w:t>McGuire</w:t>
    </w:r>
  </w:p>
  <w:p w:rsidR="007A00CC" w:rsidRDefault="007A00CC" w:rsidP="003C7635">
    <w:pPr>
      <w:pStyle w:val="MessageHeader"/>
      <w:spacing w:after="0" w:line="180" w:lineRule="exact"/>
      <w:ind w:left="0" w:right="-648" w:firstLine="0"/>
      <w:outlineLvl w:val="0"/>
      <w:rPr>
        <w:rFonts w:ascii="Century Schoolbook" w:hAnsi="Century Schoolbook"/>
        <w:b/>
        <w:bCs/>
        <w:noProof/>
        <w:color w:val="00595B"/>
        <w:sz w:val="16"/>
      </w:rPr>
    </w:pPr>
    <w:r>
      <w:rPr>
        <w:rFonts w:ascii="Century Schoolbook" w:hAnsi="Century Schoolbook"/>
        <w:b/>
        <w:bCs/>
        <w:noProof/>
        <w:color w:val="00595B"/>
        <w:sz w:val="16"/>
      </w:rPr>
      <w:t>Commissioner</w:t>
    </w:r>
  </w:p>
  <w:p w:rsidR="007A00CC" w:rsidRDefault="007A00CC">
    <w:pPr>
      <w:pStyle w:val="MessageHeader"/>
      <w:spacing w:after="0" w:line="180" w:lineRule="exact"/>
      <w:ind w:left="130" w:right="-648" w:firstLine="0"/>
      <w:outlineLvl w:val="0"/>
      <w:rPr>
        <w:rFonts w:ascii="Century Schoolbook" w:hAnsi="Century Schoolbook"/>
        <w:b/>
        <w:bCs/>
        <w:noProof/>
        <w:color w:val="00595B"/>
        <w:sz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D8047B"/>
    <w:multiLevelType w:val="hybridMultilevel"/>
    <w:tmpl w:val="0F0E0B0C"/>
    <w:lvl w:ilvl="0" w:tplc="0409000F">
      <w:start w:val="1"/>
      <w:numFmt w:val="decimal"/>
      <w:lvlText w:val="%1."/>
      <w:lvlJc w:val="left"/>
      <w:pPr>
        <w:tabs>
          <w:tab w:val="num" w:pos="835"/>
        </w:tabs>
        <w:ind w:left="835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55"/>
        </w:tabs>
        <w:ind w:left="15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75"/>
        </w:tabs>
        <w:ind w:left="22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95"/>
        </w:tabs>
        <w:ind w:left="29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15"/>
        </w:tabs>
        <w:ind w:left="37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35"/>
        </w:tabs>
        <w:ind w:left="44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55"/>
        </w:tabs>
        <w:ind w:left="51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75"/>
        </w:tabs>
        <w:ind w:left="58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95"/>
        </w:tabs>
        <w:ind w:left="6595" w:hanging="180"/>
      </w:pPr>
    </w:lvl>
  </w:abstractNum>
  <w:abstractNum w:abstractNumId="1">
    <w:nsid w:val="392B5F4E"/>
    <w:multiLevelType w:val="hybridMultilevel"/>
    <w:tmpl w:val="E834C6D6"/>
    <w:lvl w:ilvl="0" w:tplc="0409000F">
      <w:start w:val="1"/>
      <w:numFmt w:val="decimal"/>
      <w:lvlText w:val="%1."/>
      <w:lvlJc w:val="left"/>
      <w:pPr>
        <w:tabs>
          <w:tab w:val="num" w:pos="475"/>
        </w:tabs>
        <w:ind w:left="475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195"/>
        </w:tabs>
        <w:ind w:left="119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15"/>
        </w:tabs>
        <w:ind w:left="191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35"/>
        </w:tabs>
        <w:ind w:left="263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55"/>
        </w:tabs>
        <w:ind w:left="335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75"/>
        </w:tabs>
        <w:ind w:left="407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95"/>
        </w:tabs>
        <w:ind w:left="479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15"/>
        </w:tabs>
        <w:ind w:left="551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35"/>
        </w:tabs>
        <w:ind w:left="6235" w:hanging="180"/>
      </w:pPr>
    </w:lvl>
  </w:abstractNum>
  <w:abstractNum w:abstractNumId="2">
    <w:nsid w:val="44EC4E9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564024D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56431C5F"/>
    <w:multiLevelType w:val="hybridMultilevel"/>
    <w:tmpl w:val="29FCFA42"/>
    <w:lvl w:ilvl="0" w:tplc="0409000F">
      <w:start w:val="1"/>
      <w:numFmt w:val="decimal"/>
      <w:lvlText w:val="%1."/>
      <w:lvlJc w:val="left"/>
      <w:pPr>
        <w:tabs>
          <w:tab w:val="num" w:pos="835"/>
        </w:tabs>
        <w:ind w:left="835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55"/>
        </w:tabs>
        <w:ind w:left="15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75"/>
        </w:tabs>
        <w:ind w:left="22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95"/>
        </w:tabs>
        <w:ind w:left="29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15"/>
        </w:tabs>
        <w:ind w:left="37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35"/>
        </w:tabs>
        <w:ind w:left="44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55"/>
        </w:tabs>
        <w:ind w:left="51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75"/>
        </w:tabs>
        <w:ind w:left="58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95"/>
        </w:tabs>
        <w:ind w:left="6595" w:hanging="180"/>
      </w:pPr>
    </w:lvl>
  </w:abstractNum>
  <w:abstractNum w:abstractNumId="5">
    <w:nsid w:val="75FD40C5"/>
    <w:multiLevelType w:val="hybridMultilevel"/>
    <w:tmpl w:val="D8B2A2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3F3E4E"/>
    <w:rsid w:val="0001227A"/>
    <w:rsid w:val="00015ABA"/>
    <w:rsid w:val="00022DDB"/>
    <w:rsid w:val="0002562B"/>
    <w:rsid w:val="00031C5B"/>
    <w:rsid w:val="0003426E"/>
    <w:rsid w:val="00034DEC"/>
    <w:rsid w:val="0003684C"/>
    <w:rsid w:val="00051C10"/>
    <w:rsid w:val="00054243"/>
    <w:rsid w:val="00060C74"/>
    <w:rsid w:val="0006173E"/>
    <w:rsid w:val="00074BAC"/>
    <w:rsid w:val="0008061D"/>
    <w:rsid w:val="0009294F"/>
    <w:rsid w:val="000E3295"/>
    <w:rsid w:val="000E6725"/>
    <w:rsid w:val="000F4548"/>
    <w:rsid w:val="00127D4B"/>
    <w:rsid w:val="00132C14"/>
    <w:rsid w:val="0013399E"/>
    <w:rsid w:val="00192815"/>
    <w:rsid w:val="001D3D89"/>
    <w:rsid w:val="001D50F2"/>
    <w:rsid w:val="00207E05"/>
    <w:rsid w:val="002314DE"/>
    <w:rsid w:val="002337FE"/>
    <w:rsid w:val="00263833"/>
    <w:rsid w:val="0029427C"/>
    <w:rsid w:val="002A26E8"/>
    <w:rsid w:val="002B15AF"/>
    <w:rsid w:val="002B2446"/>
    <w:rsid w:val="002E2FAD"/>
    <w:rsid w:val="002F61DF"/>
    <w:rsid w:val="0031088E"/>
    <w:rsid w:val="00313E47"/>
    <w:rsid w:val="00315818"/>
    <w:rsid w:val="0031636A"/>
    <w:rsid w:val="0032241B"/>
    <w:rsid w:val="003271E6"/>
    <w:rsid w:val="00333ACA"/>
    <w:rsid w:val="00334269"/>
    <w:rsid w:val="003362AD"/>
    <w:rsid w:val="0034509E"/>
    <w:rsid w:val="0036480E"/>
    <w:rsid w:val="0036721B"/>
    <w:rsid w:val="003864CF"/>
    <w:rsid w:val="00386921"/>
    <w:rsid w:val="00387A9B"/>
    <w:rsid w:val="003B3315"/>
    <w:rsid w:val="003C143A"/>
    <w:rsid w:val="003C7635"/>
    <w:rsid w:val="003F270E"/>
    <w:rsid w:val="003F2B2E"/>
    <w:rsid w:val="003F2C76"/>
    <w:rsid w:val="003F3E4E"/>
    <w:rsid w:val="00414918"/>
    <w:rsid w:val="00425C0A"/>
    <w:rsid w:val="00427A0D"/>
    <w:rsid w:val="0043406C"/>
    <w:rsid w:val="00440CF1"/>
    <w:rsid w:val="00441B8A"/>
    <w:rsid w:val="004420F4"/>
    <w:rsid w:val="00475787"/>
    <w:rsid w:val="004A3EC2"/>
    <w:rsid w:val="004C0375"/>
    <w:rsid w:val="004E6D0F"/>
    <w:rsid w:val="005357BB"/>
    <w:rsid w:val="0055718B"/>
    <w:rsid w:val="00564F25"/>
    <w:rsid w:val="00580CA7"/>
    <w:rsid w:val="00584213"/>
    <w:rsid w:val="005A0CA8"/>
    <w:rsid w:val="005B1178"/>
    <w:rsid w:val="005E7ECA"/>
    <w:rsid w:val="006013B0"/>
    <w:rsid w:val="006057F8"/>
    <w:rsid w:val="00620EF5"/>
    <w:rsid w:val="00626117"/>
    <w:rsid w:val="00666559"/>
    <w:rsid w:val="00692637"/>
    <w:rsid w:val="006A1D09"/>
    <w:rsid w:val="006B6C0A"/>
    <w:rsid w:val="006C425E"/>
    <w:rsid w:val="006F3301"/>
    <w:rsid w:val="007017A2"/>
    <w:rsid w:val="007036B3"/>
    <w:rsid w:val="0073049B"/>
    <w:rsid w:val="00736099"/>
    <w:rsid w:val="0074583B"/>
    <w:rsid w:val="007651BE"/>
    <w:rsid w:val="0079416A"/>
    <w:rsid w:val="00794D15"/>
    <w:rsid w:val="00796139"/>
    <w:rsid w:val="007A00CC"/>
    <w:rsid w:val="00835F81"/>
    <w:rsid w:val="00841CE0"/>
    <w:rsid w:val="00861332"/>
    <w:rsid w:val="008D05A7"/>
    <w:rsid w:val="008D479C"/>
    <w:rsid w:val="009504CB"/>
    <w:rsid w:val="009B7942"/>
    <w:rsid w:val="009D210B"/>
    <w:rsid w:val="009E120D"/>
    <w:rsid w:val="00A23690"/>
    <w:rsid w:val="00A40A75"/>
    <w:rsid w:val="00A4177B"/>
    <w:rsid w:val="00A917C2"/>
    <w:rsid w:val="00A92628"/>
    <w:rsid w:val="00AD301C"/>
    <w:rsid w:val="00AD676F"/>
    <w:rsid w:val="00B008B7"/>
    <w:rsid w:val="00B035A7"/>
    <w:rsid w:val="00B253BC"/>
    <w:rsid w:val="00B430FC"/>
    <w:rsid w:val="00B44695"/>
    <w:rsid w:val="00B55BC7"/>
    <w:rsid w:val="00BA70FF"/>
    <w:rsid w:val="00BB0342"/>
    <w:rsid w:val="00BB0AEF"/>
    <w:rsid w:val="00BD7F0C"/>
    <w:rsid w:val="00BF1F3C"/>
    <w:rsid w:val="00BF3AB7"/>
    <w:rsid w:val="00BF7158"/>
    <w:rsid w:val="00C0415D"/>
    <w:rsid w:val="00C80EA5"/>
    <w:rsid w:val="00C93BB6"/>
    <w:rsid w:val="00C95F40"/>
    <w:rsid w:val="00CA6E55"/>
    <w:rsid w:val="00CB699D"/>
    <w:rsid w:val="00CC3C5A"/>
    <w:rsid w:val="00CE4FF4"/>
    <w:rsid w:val="00CF3ADD"/>
    <w:rsid w:val="00CF4401"/>
    <w:rsid w:val="00D22824"/>
    <w:rsid w:val="00D41332"/>
    <w:rsid w:val="00D733EB"/>
    <w:rsid w:val="00D85DAA"/>
    <w:rsid w:val="00DA6110"/>
    <w:rsid w:val="00DD587C"/>
    <w:rsid w:val="00DE4113"/>
    <w:rsid w:val="00E03D29"/>
    <w:rsid w:val="00E5257F"/>
    <w:rsid w:val="00E674E9"/>
    <w:rsid w:val="00E70FB5"/>
    <w:rsid w:val="00E769CC"/>
    <w:rsid w:val="00E910D5"/>
    <w:rsid w:val="00E91AD5"/>
    <w:rsid w:val="00EE2EB0"/>
    <w:rsid w:val="00F20192"/>
    <w:rsid w:val="00F37475"/>
    <w:rsid w:val="00F62A1F"/>
    <w:rsid w:val="00F70193"/>
    <w:rsid w:val="00F71136"/>
    <w:rsid w:val="00FE45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0415D"/>
    <w:rPr>
      <w:sz w:val="24"/>
      <w:szCs w:val="24"/>
    </w:rPr>
  </w:style>
  <w:style w:type="paragraph" w:styleId="Heading1">
    <w:name w:val="heading 1"/>
    <w:basedOn w:val="Normal"/>
    <w:next w:val="Normal"/>
    <w:qFormat/>
    <w:rsid w:val="005A0CA8"/>
    <w:pPr>
      <w:keepNext/>
      <w:ind w:left="115" w:right="-547"/>
      <w:outlineLvl w:val="0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essageHeaderLabel">
    <w:name w:val="Message Header Label"/>
    <w:rsid w:val="005A0CA8"/>
    <w:rPr>
      <w:rFonts w:ascii="Arial Black" w:hAnsi="Arial Black"/>
      <w:spacing w:val="-10"/>
      <w:sz w:val="18"/>
    </w:rPr>
  </w:style>
  <w:style w:type="paragraph" w:styleId="Header">
    <w:name w:val="header"/>
    <w:basedOn w:val="Normal"/>
    <w:rsid w:val="005A0CA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A0CA8"/>
    <w:pPr>
      <w:tabs>
        <w:tab w:val="center" w:pos="4320"/>
        <w:tab w:val="right" w:pos="8640"/>
      </w:tabs>
    </w:pPr>
  </w:style>
  <w:style w:type="paragraph" w:styleId="Closing">
    <w:name w:val="Closing"/>
    <w:basedOn w:val="Normal"/>
    <w:rsid w:val="005A0CA8"/>
    <w:pPr>
      <w:keepNext/>
      <w:spacing w:line="220" w:lineRule="atLeast"/>
    </w:pPr>
    <w:rPr>
      <w:rFonts w:ascii="Arial" w:hAnsi="Arial"/>
      <w:spacing w:val="-5"/>
    </w:rPr>
  </w:style>
  <w:style w:type="paragraph" w:styleId="MessageHeader">
    <w:name w:val="Message Header"/>
    <w:basedOn w:val="BodyText"/>
    <w:rsid w:val="005A0CA8"/>
    <w:pPr>
      <w:keepLines/>
      <w:spacing w:line="180" w:lineRule="atLeast"/>
      <w:ind w:left="720" w:hanging="720"/>
    </w:pPr>
    <w:rPr>
      <w:rFonts w:ascii="Arial" w:hAnsi="Arial"/>
      <w:spacing w:val="-5"/>
    </w:rPr>
  </w:style>
  <w:style w:type="paragraph" w:styleId="BodyText">
    <w:name w:val="Body Text"/>
    <w:basedOn w:val="Normal"/>
    <w:rsid w:val="005A0CA8"/>
    <w:pPr>
      <w:spacing w:after="120"/>
    </w:pPr>
  </w:style>
  <w:style w:type="paragraph" w:styleId="DocumentMap">
    <w:name w:val="Document Map"/>
    <w:basedOn w:val="Normal"/>
    <w:semiHidden/>
    <w:rsid w:val="005A0CA8"/>
    <w:pPr>
      <w:shd w:val="clear" w:color="auto" w:fill="000080"/>
    </w:pPr>
    <w:rPr>
      <w:rFonts w:ascii="Tahoma" w:hAnsi="Tahoma"/>
    </w:rPr>
  </w:style>
  <w:style w:type="paragraph" w:styleId="BlockText">
    <w:name w:val="Block Text"/>
    <w:basedOn w:val="Normal"/>
    <w:rsid w:val="005A0CA8"/>
    <w:pPr>
      <w:ind w:left="115" w:right="-547"/>
    </w:pPr>
    <w:rPr>
      <w:noProof/>
      <w:sz w:val="22"/>
    </w:rPr>
  </w:style>
  <w:style w:type="paragraph" w:styleId="BalloonText">
    <w:name w:val="Balloon Text"/>
    <w:basedOn w:val="Normal"/>
    <w:semiHidden/>
    <w:rsid w:val="0031088E"/>
    <w:rPr>
      <w:rFonts w:ascii="Tahoma" w:hAnsi="Tahoma" w:cs="Tahoma"/>
      <w:sz w:val="16"/>
      <w:szCs w:val="16"/>
    </w:rPr>
  </w:style>
  <w:style w:type="paragraph" w:styleId="Date">
    <w:name w:val="Date"/>
    <w:basedOn w:val="Normal"/>
    <w:next w:val="Normal"/>
    <w:rsid w:val="00BD7F0C"/>
  </w:style>
  <w:style w:type="paragraph" w:styleId="Salutation">
    <w:name w:val="Salutation"/>
    <w:basedOn w:val="Normal"/>
    <w:next w:val="Normal"/>
    <w:rsid w:val="00BD7F0C"/>
  </w:style>
  <w:style w:type="paragraph" w:customStyle="1" w:styleId="InsideAddress">
    <w:name w:val="Inside Address"/>
    <w:basedOn w:val="Normal"/>
    <w:rsid w:val="00796139"/>
    <w:pPr>
      <w:ind w:left="835" w:right="-360"/>
    </w:pPr>
    <w:rPr>
      <w:sz w:val="20"/>
      <w:szCs w:val="20"/>
    </w:rPr>
  </w:style>
  <w:style w:type="paragraph" w:customStyle="1" w:styleId="InsideAddressName">
    <w:name w:val="Inside Address Name"/>
    <w:basedOn w:val="InsideAddress"/>
    <w:next w:val="InsideAddress"/>
    <w:rsid w:val="00796139"/>
    <w:pPr>
      <w:spacing w:before="220"/>
    </w:pPr>
  </w:style>
  <w:style w:type="character" w:customStyle="1" w:styleId="FooterChar">
    <w:name w:val="Footer Char"/>
    <w:basedOn w:val="DefaultParagraphFont"/>
    <w:link w:val="Footer"/>
    <w:uiPriority w:val="99"/>
    <w:rsid w:val="0036480E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F3E4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0415D"/>
    <w:rPr>
      <w:sz w:val="24"/>
      <w:szCs w:val="24"/>
    </w:rPr>
  </w:style>
  <w:style w:type="paragraph" w:styleId="Heading1">
    <w:name w:val="heading 1"/>
    <w:basedOn w:val="Normal"/>
    <w:next w:val="Normal"/>
    <w:qFormat/>
    <w:rsid w:val="005A0CA8"/>
    <w:pPr>
      <w:keepNext/>
      <w:ind w:left="115" w:right="-547"/>
      <w:outlineLvl w:val="0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essageHeaderLabel">
    <w:name w:val="Message Header Label"/>
    <w:rsid w:val="005A0CA8"/>
    <w:rPr>
      <w:rFonts w:ascii="Arial Black" w:hAnsi="Arial Black"/>
      <w:spacing w:val="-10"/>
      <w:sz w:val="18"/>
    </w:rPr>
  </w:style>
  <w:style w:type="paragraph" w:styleId="Header">
    <w:name w:val="header"/>
    <w:basedOn w:val="Normal"/>
    <w:rsid w:val="005A0CA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A0CA8"/>
    <w:pPr>
      <w:tabs>
        <w:tab w:val="center" w:pos="4320"/>
        <w:tab w:val="right" w:pos="8640"/>
      </w:tabs>
    </w:pPr>
  </w:style>
  <w:style w:type="paragraph" w:styleId="Closing">
    <w:name w:val="Closing"/>
    <w:basedOn w:val="Normal"/>
    <w:rsid w:val="005A0CA8"/>
    <w:pPr>
      <w:keepNext/>
      <w:spacing w:line="220" w:lineRule="atLeast"/>
    </w:pPr>
    <w:rPr>
      <w:rFonts w:ascii="Arial" w:hAnsi="Arial"/>
      <w:spacing w:val="-5"/>
    </w:rPr>
  </w:style>
  <w:style w:type="paragraph" w:styleId="MessageHeader">
    <w:name w:val="Message Header"/>
    <w:basedOn w:val="BodyText"/>
    <w:rsid w:val="005A0CA8"/>
    <w:pPr>
      <w:keepLines/>
      <w:spacing w:line="180" w:lineRule="atLeast"/>
      <w:ind w:left="720" w:hanging="720"/>
    </w:pPr>
    <w:rPr>
      <w:rFonts w:ascii="Arial" w:hAnsi="Arial"/>
      <w:spacing w:val="-5"/>
    </w:rPr>
  </w:style>
  <w:style w:type="paragraph" w:styleId="BodyText">
    <w:name w:val="Body Text"/>
    <w:basedOn w:val="Normal"/>
    <w:rsid w:val="005A0CA8"/>
    <w:pPr>
      <w:spacing w:after="120"/>
    </w:pPr>
  </w:style>
  <w:style w:type="paragraph" w:styleId="DocumentMap">
    <w:name w:val="Document Map"/>
    <w:basedOn w:val="Normal"/>
    <w:semiHidden/>
    <w:rsid w:val="005A0CA8"/>
    <w:pPr>
      <w:shd w:val="clear" w:color="auto" w:fill="000080"/>
    </w:pPr>
    <w:rPr>
      <w:rFonts w:ascii="Tahoma" w:hAnsi="Tahoma"/>
    </w:rPr>
  </w:style>
  <w:style w:type="paragraph" w:styleId="BlockText">
    <w:name w:val="Block Text"/>
    <w:basedOn w:val="Normal"/>
    <w:rsid w:val="005A0CA8"/>
    <w:pPr>
      <w:ind w:left="115" w:right="-547"/>
    </w:pPr>
    <w:rPr>
      <w:noProof/>
      <w:sz w:val="22"/>
    </w:rPr>
  </w:style>
  <w:style w:type="paragraph" w:styleId="BalloonText">
    <w:name w:val="Balloon Text"/>
    <w:basedOn w:val="Normal"/>
    <w:semiHidden/>
    <w:rsid w:val="0031088E"/>
    <w:rPr>
      <w:rFonts w:ascii="Tahoma" w:hAnsi="Tahoma" w:cs="Tahoma"/>
      <w:sz w:val="16"/>
      <w:szCs w:val="16"/>
    </w:rPr>
  </w:style>
  <w:style w:type="paragraph" w:styleId="Date">
    <w:name w:val="Date"/>
    <w:basedOn w:val="Normal"/>
    <w:next w:val="Normal"/>
    <w:rsid w:val="00BD7F0C"/>
  </w:style>
  <w:style w:type="paragraph" w:styleId="Salutation">
    <w:name w:val="Salutation"/>
    <w:basedOn w:val="Normal"/>
    <w:next w:val="Normal"/>
    <w:rsid w:val="00BD7F0C"/>
  </w:style>
  <w:style w:type="paragraph" w:customStyle="1" w:styleId="InsideAddress">
    <w:name w:val="Inside Address"/>
    <w:basedOn w:val="Normal"/>
    <w:rsid w:val="00796139"/>
    <w:pPr>
      <w:ind w:left="835" w:right="-360"/>
    </w:pPr>
    <w:rPr>
      <w:sz w:val="20"/>
      <w:szCs w:val="20"/>
    </w:rPr>
  </w:style>
  <w:style w:type="paragraph" w:customStyle="1" w:styleId="InsideAddressName">
    <w:name w:val="Inside Address Name"/>
    <w:basedOn w:val="InsideAddress"/>
    <w:next w:val="InsideAddress"/>
    <w:rsid w:val="00796139"/>
    <w:pPr>
      <w:spacing w:before="220"/>
    </w:pPr>
  </w:style>
  <w:style w:type="character" w:customStyle="1" w:styleId="FooterChar">
    <w:name w:val="Footer Char"/>
    <w:basedOn w:val="DefaultParagraphFont"/>
    <w:link w:val="Footer"/>
    <w:uiPriority w:val="99"/>
    <w:rsid w:val="0036480E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3F3E4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7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55A%20-%20GLOBAL%20ACCESS\TEMPLATES\County%20Letterhead%20-%20CO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34E95A-61F7-4EAF-89A1-E86E76CC5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County Letterhead - COA.dotx</Template>
  <TotalTime>0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County Of Westchester</Company>
  <LinksUpToDate>false</LinksUpToDate>
  <CharactersWithSpaces>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Seltzer, Philippa (DFA5-A55)</dc:creator>
  <cp:lastModifiedBy>rck2</cp:lastModifiedBy>
  <cp:revision>2</cp:revision>
  <cp:lastPrinted>2011-08-23T18:55:00Z</cp:lastPrinted>
  <dcterms:created xsi:type="dcterms:W3CDTF">2013-12-04T18:02:00Z</dcterms:created>
  <dcterms:modified xsi:type="dcterms:W3CDTF">2013-12-04T18:02:00Z</dcterms:modified>
</cp:coreProperties>
</file>